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noProof/>
          <w:lang w:eastAsia="ru-RU"/>
        </w:rPr>
        <w:drawing>
          <wp:inline distT="0" distB="0" distL="0" distR="0" wp14:anchorId="19299914" wp14:editId="6BE2480A">
            <wp:extent cx="6350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lang w:eastAsia="ru-RU"/>
        </w:rPr>
      </w:pP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РОССИЙСКАЯ ФЕДЕРАЦИЯ</w:t>
      </w: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ПРИМОРСКИЙ КРАЙ</w:t>
      </w: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ДУМА НАХОДКИНСКОГО ГОРОДСКОГО ОКРУГА</w:t>
      </w:r>
    </w:p>
    <w:p w:rsidR="009C30B8" w:rsidRPr="004121C5" w:rsidRDefault="009C30B8" w:rsidP="003A4DF6">
      <w:pPr>
        <w:pBdr>
          <w:bottom w:val="double" w:sz="12" w:space="1" w:color="auto"/>
        </w:pBd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C30B8" w:rsidRPr="004121C5" w:rsidRDefault="009C30B8" w:rsidP="003A4DF6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C73C97" w:rsidRDefault="00BC0B86" w:rsidP="003A4DF6">
      <w:pPr>
        <w:spacing w:after="0" w:line="240" w:lineRule="auto"/>
        <w:ind w:right="-28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="00C0040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="00C0040D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23531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82F2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570F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  <w:r w:rsidR="004172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A4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4F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2A4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004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0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№ 833</w:t>
      </w:r>
      <w:r w:rsidR="00C73C97">
        <w:rPr>
          <w:rFonts w:ascii="Times New Roman" w:eastAsia="Times New Roman" w:hAnsi="Times New Roman" w:cs="Times New Roman"/>
          <w:sz w:val="26"/>
          <w:szCs w:val="26"/>
          <w:lang w:eastAsia="ru-RU"/>
        </w:rPr>
        <w:t>-НПА</w:t>
      </w:r>
    </w:p>
    <w:p w:rsidR="009D1B9A" w:rsidRDefault="009D1B9A" w:rsidP="003A4DF6">
      <w:pPr>
        <w:spacing w:after="0" w:line="240" w:lineRule="auto"/>
        <w:ind w:right="-28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B9A" w:rsidRPr="00F17624" w:rsidRDefault="009D1B9A" w:rsidP="009D1B9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7624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признании утратившими силу некоторы</w:t>
      </w:r>
      <w:bookmarkStart w:id="0" w:name="_GoBack"/>
      <w:bookmarkEnd w:id="0"/>
      <w:r w:rsidRPr="00F17624">
        <w:rPr>
          <w:rFonts w:ascii="Times New Roman" w:eastAsia="Times New Roman" w:hAnsi="Times New Roman" w:cs="Times New Roman"/>
          <w:sz w:val="26"/>
          <w:szCs w:val="26"/>
          <w:lang w:eastAsia="ru-RU"/>
        </w:rPr>
        <w:t>х решений Думы Находкинского</w:t>
      </w:r>
      <w:r w:rsidR="00C73C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762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</w:t>
      </w:r>
    </w:p>
    <w:p w:rsidR="00570F8A" w:rsidRPr="00F17624" w:rsidRDefault="00570F8A" w:rsidP="003A4DF6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D3F" w:rsidRPr="00F17624" w:rsidRDefault="00074D3F" w:rsidP="00C73C97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17624">
        <w:rPr>
          <w:rFonts w:ascii="Times New Roman" w:eastAsia="Times New Roman" w:hAnsi="Times New Roman" w:cs="Times New Roman"/>
          <w:sz w:val="26"/>
          <w:szCs w:val="28"/>
          <w:lang w:eastAsia="ru-RU"/>
        </w:rPr>
        <w:t>1. Признать утратившими силу следующие решения Думы Находкинского городского округа:</w:t>
      </w:r>
    </w:p>
    <w:p w:rsidR="00002FBB" w:rsidRPr="00BA5972" w:rsidRDefault="00074D3F" w:rsidP="00C73C97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7624">
        <w:rPr>
          <w:rFonts w:ascii="Times New Roman" w:eastAsia="Times New Roman" w:hAnsi="Times New Roman" w:cs="Times New Roman"/>
          <w:sz w:val="26"/>
          <w:szCs w:val="28"/>
          <w:lang w:eastAsia="ru-RU"/>
        </w:rPr>
        <w:t>1)</w:t>
      </w:r>
      <w:r w:rsidR="008A10D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Pr="00F17624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от </w:t>
      </w:r>
      <w:r w:rsidR="00F17624" w:rsidRPr="00F17624">
        <w:rPr>
          <w:rFonts w:ascii="Times New Roman" w:eastAsia="Times New Roman" w:hAnsi="Times New Roman" w:cs="Times New Roman"/>
          <w:sz w:val="26"/>
          <w:szCs w:val="28"/>
          <w:lang w:eastAsia="ru-RU"/>
        </w:rPr>
        <w:t>21</w:t>
      </w:r>
      <w:r w:rsidR="004316D4">
        <w:rPr>
          <w:rFonts w:ascii="Times New Roman" w:eastAsia="Times New Roman" w:hAnsi="Times New Roman" w:cs="Times New Roman"/>
          <w:sz w:val="26"/>
          <w:szCs w:val="28"/>
          <w:lang w:eastAsia="ru-RU"/>
        </w:rPr>
        <w:t>.06</w:t>
      </w:r>
      <w:r w:rsidRPr="00F17624">
        <w:rPr>
          <w:rFonts w:ascii="Times New Roman" w:eastAsia="Times New Roman" w:hAnsi="Times New Roman" w:cs="Times New Roman"/>
          <w:sz w:val="26"/>
          <w:szCs w:val="28"/>
          <w:lang w:eastAsia="ru-RU"/>
        </w:rPr>
        <w:t>.20</w:t>
      </w:r>
      <w:r w:rsidR="004316D4">
        <w:rPr>
          <w:rFonts w:ascii="Times New Roman" w:eastAsia="Times New Roman" w:hAnsi="Times New Roman" w:cs="Times New Roman"/>
          <w:sz w:val="26"/>
          <w:szCs w:val="28"/>
          <w:lang w:eastAsia="ru-RU"/>
        </w:rPr>
        <w:t>13 № 214</w:t>
      </w:r>
      <w:r w:rsidR="00F17624" w:rsidRPr="00F17624">
        <w:rPr>
          <w:rFonts w:ascii="Times New Roman" w:eastAsia="Times New Roman" w:hAnsi="Times New Roman" w:cs="Times New Roman"/>
          <w:sz w:val="26"/>
          <w:szCs w:val="28"/>
          <w:lang w:eastAsia="ru-RU"/>
        </w:rPr>
        <w:t>-НПА</w:t>
      </w:r>
      <w:r w:rsidRPr="00F17624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="00F17624" w:rsidRPr="00F17624">
        <w:rPr>
          <w:rFonts w:ascii="Times New Roman" w:eastAsia="Times New Roman" w:hAnsi="Times New Roman" w:cs="Times New Roman"/>
          <w:sz w:val="26"/>
          <w:szCs w:val="28"/>
          <w:lang w:eastAsia="ru-RU"/>
        </w:rPr>
        <w:t>«</w:t>
      </w:r>
      <w:r w:rsidR="004316D4">
        <w:rPr>
          <w:rFonts w:ascii="Times New Roman" w:hAnsi="Times New Roman" w:cs="Times New Roman"/>
          <w:sz w:val="26"/>
          <w:szCs w:val="26"/>
        </w:rPr>
        <w:t>О порядке организации и осуществления муниципального жилищного контроля на территории Находкинского городского округа</w:t>
      </w:r>
      <w:r w:rsidR="00F17624" w:rsidRPr="00F17624">
        <w:rPr>
          <w:rFonts w:ascii="Times New Roman" w:hAnsi="Times New Roman" w:cs="Times New Roman"/>
          <w:sz w:val="26"/>
          <w:szCs w:val="26"/>
        </w:rPr>
        <w:t>»</w:t>
      </w:r>
      <w:r w:rsidRPr="00F17624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(</w:t>
      </w:r>
      <w:r w:rsidR="00BA5972">
        <w:rPr>
          <w:rFonts w:ascii="Times New Roman" w:hAnsi="Times New Roman" w:cs="Times New Roman"/>
          <w:sz w:val="26"/>
          <w:szCs w:val="26"/>
        </w:rPr>
        <w:t>Находкинский р</w:t>
      </w:r>
      <w:r w:rsidR="00FE34D0">
        <w:rPr>
          <w:rFonts w:ascii="Times New Roman" w:hAnsi="Times New Roman" w:cs="Times New Roman"/>
          <w:sz w:val="26"/>
          <w:szCs w:val="26"/>
        </w:rPr>
        <w:t>абочий, 2013, 4 июля, №</w:t>
      </w:r>
      <w:r w:rsidR="008F0842">
        <w:rPr>
          <w:rFonts w:ascii="Times New Roman" w:hAnsi="Times New Roman" w:cs="Times New Roman"/>
          <w:sz w:val="26"/>
          <w:szCs w:val="26"/>
        </w:rPr>
        <w:t xml:space="preserve"> 86</w:t>
      </w:r>
      <w:r w:rsidR="00BA5972">
        <w:rPr>
          <w:rFonts w:ascii="Times New Roman" w:hAnsi="Times New Roman" w:cs="Times New Roman"/>
          <w:sz w:val="26"/>
          <w:szCs w:val="26"/>
        </w:rPr>
        <w:t>);</w:t>
      </w:r>
    </w:p>
    <w:p w:rsidR="004316D4" w:rsidRPr="005C2CC0" w:rsidRDefault="00074D3F" w:rsidP="00C73C97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7624">
        <w:rPr>
          <w:rFonts w:ascii="Times New Roman" w:eastAsia="Times New Roman" w:hAnsi="Times New Roman" w:cs="Times New Roman"/>
          <w:sz w:val="26"/>
          <w:szCs w:val="28"/>
          <w:lang w:eastAsia="ru-RU"/>
        </w:rPr>
        <w:t>2)</w:t>
      </w:r>
      <w:r w:rsidR="008A10D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="00F17624" w:rsidRPr="00F17624">
        <w:rPr>
          <w:rFonts w:ascii="Times New Roman" w:hAnsi="Times New Roman" w:cs="Times New Roman"/>
          <w:sz w:val="26"/>
          <w:szCs w:val="26"/>
        </w:rPr>
        <w:t xml:space="preserve">от </w:t>
      </w:r>
      <w:r w:rsidR="004316D4">
        <w:rPr>
          <w:rFonts w:ascii="Times New Roman" w:hAnsi="Times New Roman" w:cs="Times New Roman"/>
          <w:sz w:val="26"/>
          <w:szCs w:val="26"/>
        </w:rPr>
        <w:t>24.06.2015 № 698</w:t>
      </w:r>
      <w:r w:rsidR="00F17624" w:rsidRPr="00F17624">
        <w:rPr>
          <w:rFonts w:ascii="Times New Roman" w:hAnsi="Times New Roman" w:cs="Times New Roman"/>
          <w:sz w:val="26"/>
          <w:szCs w:val="26"/>
        </w:rPr>
        <w:t xml:space="preserve">-НПА «О внесении изменений в решение Думы Находкинского городского округа от </w:t>
      </w:r>
      <w:r w:rsidR="004316D4" w:rsidRPr="00F17624">
        <w:rPr>
          <w:rFonts w:ascii="Times New Roman" w:eastAsia="Times New Roman" w:hAnsi="Times New Roman" w:cs="Times New Roman"/>
          <w:sz w:val="26"/>
          <w:szCs w:val="28"/>
          <w:lang w:eastAsia="ru-RU"/>
        </w:rPr>
        <w:t>21</w:t>
      </w:r>
      <w:r w:rsidR="004316D4">
        <w:rPr>
          <w:rFonts w:ascii="Times New Roman" w:eastAsia="Times New Roman" w:hAnsi="Times New Roman" w:cs="Times New Roman"/>
          <w:sz w:val="26"/>
          <w:szCs w:val="28"/>
          <w:lang w:eastAsia="ru-RU"/>
        </w:rPr>
        <w:t>.06</w:t>
      </w:r>
      <w:r w:rsidR="004316D4" w:rsidRPr="00F17624">
        <w:rPr>
          <w:rFonts w:ascii="Times New Roman" w:eastAsia="Times New Roman" w:hAnsi="Times New Roman" w:cs="Times New Roman"/>
          <w:sz w:val="26"/>
          <w:szCs w:val="28"/>
          <w:lang w:eastAsia="ru-RU"/>
        </w:rPr>
        <w:t>.20</w:t>
      </w:r>
      <w:r w:rsidR="004316D4">
        <w:rPr>
          <w:rFonts w:ascii="Times New Roman" w:eastAsia="Times New Roman" w:hAnsi="Times New Roman" w:cs="Times New Roman"/>
          <w:sz w:val="26"/>
          <w:szCs w:val="28"/>
          <w:lang w:eastAsia="ru-RU"/>
        </w:rPr>
        <w:t>13 № 214</w:t>
      </w:r>
      <w:r w:rsidR="004316D4" w:rsidRPr="00F17624">
        <w:rPr>
          <w:rFonts w:ascii="Times New Roman" w:eastAsia="Times New Roman" w:hAnsi="Times New Roman" w:cs="Times New Roman"/>
          <w:sz w:val="26"/>
          <w:szCs w:val="28"/>
          <w:lang w:eastAsia="ru-RU"/>
        </w:rPr>
        <w:t>-НПА «</w:t>
      </w:r>
      <w:r w:rsidR="004316D4">
        <w:rPr>
          <w:rFonts w:ascii="Times New Roman" w:hAnsi="Times New Roman" w:cs="Times New Roman"/>
          <w:sz w:val="26"/>
          <w:szCs w:val="26"/>
        </w:rPr>
        <w:t>О порядке организации и осуществления муниципального жилищного контроля на территории Находкинского городского округа</w:t>
      </w:r>
      <w:r w:rsidR="00F17624" w:rsidRPr="00F17624">
        <w:rPr>
          <w:rFonts w:ascii="Times New Roman" w:hAnsi="Times New Roman" w:cs="Times New Roman"/>
          <w:sz w:val="26"/>
          <w:szCs w:val="26"/>
        </w:rPr>
        <w:t xml:space="preserve">» </w:t>
      </w:r>
      <w:r w:rsidRPr="004316D4">
        <w:rPr>
          <w:rFonts w:ascii="Times New Roman" w:eastAsia="Times New Roman" w:hAnsi="Times New Roman" w:cs="Times New Roman"/>
          <w:sz w:val="26"/>
          <w:szCs w:val="28"/>
          <w:lang w:eastAsia="ru-RU"/>
        </w:rPr>
        <w:t>(</w:t>
      </w:r>
      <w:r w:rsidR="009E5CC6" w:rsidRPr="005C2CC0">
        <w:rPr>
          <w:rFonts w:ascii="Times New Roman" w:hAnsi="Times New Roman" w:cs="Times New Roman"/>
          <w:sz w:val="26"/>
          <w:szCs w:val="26"/>
        </w:rPr>
        <w:t>Находкинский рабочий, 2015, 2 июля, № 17)</w:t>
      </w:r>
      <w:r w:rsidR="005C2CC0" w:rsidRPr="005C2CC0">
        <w:rPr>
          <w:rFonts w:ascii="Times New Roman" w:hAnsi="Times New Roman" w:cs="Times New Roman"/>
          <w:sz w:val="26"/>
          <w:szCs w:val="26"/>
        </w:rPr>
        <w:t>;</w:t>
      </w:r>
    </w:p>
    <w:p w:rsidR="004316D4" w:rsidRPr="00F17624" w:rsidRDefault="004316D4" w:rsidP="00C73C97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3)</w:t>
      </w:r>
      <w:r w:rsidR="008A10D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Pr="00F17624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04.07.2018 № 213</w:t>
      </w:r>
      <w:r w:rsidRPr="00F17624">
        <w:rPr>
          <w:rFonts w:ascii="Times New Roman" w:hAnsi="Times New Roman" w:cs="Times New Roman"/>
          <w:sz w:val="26"/>
          <w:szCs w:val="26"/>
        </w:rPr>
        <w:t xml:space="preserve">-НПА «О внесении изменений в решение Думы Находкинского городского округа от </w:t>
      </w:r>
      <w:r w:rsidRPr="00F17624">
        <w:rPr>
          <w:rFonts w:ascii="Times New Roman" w:eastAsia="Times New Roman" w:hAnsi="Times New Roman" w:cs="Times New Roman"/>
          <w:sz w:val="26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.06</w:t>
      </w:r>
      <w:r w:rsidRPr="00F17624">
        <w:rPr>
          <w:rFonts w:ascii="Times New Roman" w:eastAsia="Times New Roman" w:hAnsi="Times New Roman" w:cs="Times New Roman"/>
          <w:sz w:val="26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13 № 214</w:t>
      </w:r>
      <w:r w:rsidRPr="00F17624">
        <w:rPr>
          <w:rFonts w:ascii="Times New Roman" w:eastAsia="Times New Roman" w:hAnsi="Times New Roman" w:cs="Times New Roman"/>
          <w:sz w:val="26"/>
          <w:szCs w:val="28"/>
          <w:lang w:eastAsia="ru-RU"/>
        </w:rPr>
        <w:t>-НПА «</w:t>
      </w:r>
      <w:r>
        <w:rPr>
          <w:rFonts w:ascii="Times New Roman" w:hAnsi="Times New Roman" w:cs="Times New Roman"/>
          <w:sz w:val="26"/>
          <w:szCs w:val="26"/>
        </w:rPr>
        <w:t>О порядке организации и осуществления муниципального жилищного контроля на территории Находкинского городского округа</w:t>
      </w:r>
      <w:r w:rsidRPr="00F17624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F0842">
        <w:rPr>
          <w:rFonts w:ascii="Times New Roman" w:hAnsi="Times New Roman" w:cs="Times New Roman"/>
          <w:sz w:val="26"/>
          <w:szCs w:val="26"/>
        </w:rPr>
        <w:t>(</w:t>
      </w:r>
      <w:r w:rsidR="008F0842" w:rsidRPr="008F0842">
        <w:rPr>
          <w:rFonts w:ascii="Times New Roman" w:hAnsi="Times New Roman"/>
          <w:sz w:val="26"/>
        </w:rPr>
        <w:t>На</w:t>
      </w:r>
      <w:r w:rsidR="00FE34D0">
        <w:rPr>
          <w:rFonts w:ascii="Times New Roman" w:hAnsi="Times New Roman"/>
          <w:sz w:val="26"/>
        </w:rPr>
        <w:t xml:space="preserve">ходкинский рабочий, 2018, 17 июля, </w:t>
      </w:r>
      <w:r w:rsidR="008F0842" w:rsidRPr="008F0842">
        <w:rPr>
          <w:rFonts w:ascii="Times New Roman" w:hAnsi="Times New Roman"/>
          <w:sz w:val="26"/>
        </w:rPr>
        <w:t>№ 23</w:t>
      </w:r>
      <w:r w:rsidRPr="008F0842">
        <w:rPr>
          <w:rFonts w:ascii="Times New Roman" w:hAnsi="Times New Roman" w:cs="Times New Roman"/>
          <w:sz w:val="26"/>
          <w:szCs w:val="26"/>
        </w:rPr>
        <w:t>).</w:t>
      </w:r>
    </w:p>
    <w:p w:rsidR="005363B5" w:rsidRPr="00F17624" w:rsidRDefault="00074D3F" w:rsidP="00C73C97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17624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2. Настоящее решение вступает в силу </w:t>
      </w:r>
      <w:r w:rsidR="00F17624">
        <w:rPr>
          <w:rFonts w:ascii="Times New Roman" w:eastAsia="Times New Roman" w:hAnsi="Times New Roman" w:cs="Times New Roman"/>
          <w:sz w:val="26"/>
          <w:szCs w:val="28"/>
          <w:lang w:eastAsia="ru-RU"/>
        </w:rPr>
        <w:t>со дня его официального опубликования</w:t>
      </w:r>
      <w:r w:rsidRPr="00F17624">
        <w:rPr>
          <w:rFonts w:ascii="Times New Roman" w:eastAsia="Times New Roman" w:hAnsi="Times New Roman" w:cs="Times New Roman"/>
          <w:sz w:val="26"/>
          <w:szCs w:val="28"/>
          <w:lang w:eastAsia="ru-RU"/>
        </w:rPr>
        <w:t>.</w:t>
      </w:r>
    </w:p>
    <w:p w:rsidR="00403F8D" w:rsidRDefault="00403F8D" w:rsidP="00C73C97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403F8D" w:rsidRDefault="00403F8D" w:rsidP="009D1B9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403F8D" w:rsidRDefault="00403F8D" w:rsidP="00403F8D">
      <w:pPr>
        <w:pStyle w:val="a9"/>
        <w:ind w:right="-285"/>
      </w:pPr>
      <w:r>
        <w:t xml:space="preserve">Глава Находкинского </w:t>
      </w:r>
    </w:p>
    <w:p w:rsidR="00403F8D" w:rsidRDefault="00403F8D" w:rsidP="00403F8D">
      <w:pPr>
        <w:pStyle w:val="a9"/>
        <w:ind w:right="-285"/>
      </w:pPr>
      <w:r>
        <w:t>городского округа</w:t>
      </w:r>
      <w:r>
        <w:tab/>
      </w:r>
      <w:r>
        <w:tab/>
      </w:r>
      <w:r>
        <w:tab/>
        <w:t xml:space="preserve">                                                                  Т.В. Магинский</w:t>
      </w:r>
    </w:p>
    <w:p w:rsidR="009D53DB" w:rsidRDefault="009D53DB" w:rsidP="00403F8D">
      <w:pPr>
        <w:pStyle w:val="a9"/>
        <w:ind w:right="-285"/>
      </w:pPr>
    </w:p>
    <w:p w:rsidR="00403F8D" w:rsidRDefault="00403F8D" w:rsidP="009D1B9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363B5" w:rsidRDefault="005363B5" w:rsidP="009D1B9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3F8D" w:rsidRPr="005363B5" w:rsidRDefault="00403F8D" w:rsidP="009D1B9A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03F8D" w:rsidRPr="005363B5" w:rsidSect="00DA1081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3C9" w:rsidRDefault="00D633C9" w:rsidP="005363B5">
      <w:pPr>
        <w:spacing w:after="0" w:line="240" w:lineRule="auto"/>
      </w:pPr>
      <w:r>
        <w:separator/>
      </w:r>
    </w:p>
  </w:endnote>
  <w:endnote w:type="continuationSeparator" w:id="0">
    <w:p w:rsidR="00D633C9" w:rsidRDefault="00D633C9" w:rsidP="00536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3C9" w:rsidRDefault="00D633C9" w:rsidP="005363B5">
      <w:pPr>
        <w:spacing w:after="0" w:line="240" w:lineRule="auto"/>
      </w:pPr>
      <w:r>
        <w:separator/>
      </w:r>
    </w:p>
  </w:footnote>
  <w:footnote w:type="continuationSeparator" w:id="0">
    <w:p w:rsidR="00D633C9" w:rsidRDefault="00D633C9" w:rsidP="00536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3311079"/>
      <w:docPartObj>
        <w:docPartGallery w:val="Page Numbers (Top of Page)"/>
        <w:docPartUnique/>
      </w:docPartObj>
    </w:sdtPr>
    <w:sdtEndPr/>
    <w:sdtContent>
      <w:p w:rsidR="005363B5" w:rsidRDefault="005363B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624">
          <w:rPr>
            <w:noProof/>
          </w:rPr>
          <w:t>3</w:t>
        </w:r>
        <w:r>
          <w:fldChar w:fldCharType="end"/>
        </w:r>
      </w:p>
    </w:sdtContent>
  </w:sdt>
  <w:p w:rsidR="005363B5" w:rsidRDefault="005363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13D57"/>
    <w:multiLevelType w:val="hybridMultilevel"/>
    <w:tmpl w:val="FABCB4F6"/>
    <w:lvl w:ilvl="0" w:tplc="BD169B0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CE"/>
    <w:rsid w:val="00002FBB"/>
    <w:rsid w:val="00026F41"/>
    <w:rsid w:val="0004710B"/>
    <w:rsid w:val="000731E9"/>
    <w:rsid w:val="00074D3F"/>
    <w:rsid w:val="0008103A"/>
    <w:rsid w:val="00086514"/>
    <w:rsid w:val="000C0C2A"/>
    <w:rsid w:val="000D691D"/>
    <w:rsid w:val="00103DD5"/>
    <w:rsid w:val="00124BFC"/>
    <w:rsid w:val="001416BA"/>
    <w:rsid w:val="0015088B"/>
    <w:rsid w:val="00161C99"/>
    <w:rsid w:val="0016577B"/>
    <w:rsid w:val="00182753"/>
    <w:rsid w:val="001A4F95"/>
    <w:rsid w:val="00235314"/>
    <w:rsid w:val="0024680D"/>
    <w:rsid w:val="002476C7"/>
    <w:rsid w:val="00247765"/>
    <w:rsid w:val="0027785F"/>
    <w:rsid w:val="00287ED1"/>
    <w:rsid w:val="002A4004"/>
    <w:rsid w:val="002B3B3D"/>
    <w:rsid w:val="002C3678"/>
    <w:rsid w:val="002D6AA3"/>
    <w:rsid w:val="002F1EDA"/>
    <w:rsid w:val="00342395"/>
    <w:rsid w:val="003749E6"/>
    <w:rsid w:val="00382F2E"/>
    <w:rsid w:val="003A4DF6"/>
    <w:rsid w:val="003E14D5"/>
    <w:rsid w:val="003F06B7"/>
    <w:rsid w:val="003F48A8"/>
    <w:rsid w:val="00403F8D"/>
    <w:rsid w:val="004064FB"/>
    <w:rsid w:val="004118A5"/>
    <w:rsid w:val="00417238"/>
    <w:rsid w:val="004316D4"/>
    <w:rsid w:val="00456977"/>
    <w:rsid w:val="004B7F37"/>
    <w:rsid w:val="00522905"/>
    <w:rsid w:val="00532F86"/>
    <w:rsid w:val="005363B5"/>
    <w:rsid w:val="00562A73"/>
    <w:rsid w:val="00564445"/>
    <w:rsid w:val="00570F8A"/>
    <w:rsid w:val="00577329"/>
    <w:rsid w:val="00584A07"/>
    <w:rsid w:val="005957FB"/>
    <w:rsid w:val="005C2CC0"/>
    <w:rsid w:val="005D2F9F"/>
    <w:rsid w:val="006310E4"/>
    <w:rsid w:val="00642ABD"/>
    <w:rsid w:val="00653C1B"/>
    <w:rsid w:val="00690E9F"/>
    <w:rsid w:val="006D2269"/>
    <w:rsid w:val="006D27C4"/>
    <w:rsid w:val="007018A7"/>
    <w:rsid w:val="00761E91"/>
    <w:rsid w:val="007900AF"/>
    <w:rsid w:val="007914C5"/>
    <w:rsid w:val="00795960"/>
    <w:rsid w:val="007A7554"/>
    <w:rsid w:val="007E2E0B"/>
    <w:rsid w:val="007F243C"/>
    <w:rsid w:val="008025C3"/>
    <w:rsid w:val="008146CD"/>
    <w:rsid w:val="00814F12"/>
    <w:rsid w:val="00833B72"/>
    <w:rsid w:val="00850C20"/>
    <w:rsid w:val="00855415"/>
    <w:rsid w:val="00867F2A"/>
    <w:rsid w:val="008A10D8"/>
    <w:rsid w:val="008A5D7D"/>
    <w:rsid w:val="008D3FFD"/>
    <w:rsid w:val="008F0842"/>
    <w:rsid w:val="008F34A7"/>
    <w:rsid w:val="00936D38"/>
    <w:rsid w:val="009602C6"/>
    <w:rsid w:val="0099417E"/>
    <w:rsid w:val="009A2ECA"/>
    <w:rsid w:val="009B5AC5"/>
    <w:rsid w:val="009C30B8"/>
    <w:rsid w:val="009D1B9A"/>
    <w:rsid w:val="009D53DB"/>
    <w:rsid w:val="009E5CC6"/>
    <w:rsid w:val="00A05972"/>
    <w:rsid w:val="00A12E9F"/>
    <w:rsid w:val="00A16C00"/>
    <w:rsid w:val="00A207B1"/>
    <w:rsid w:val="00A33E3C"/>
    <w:rsid w:val="00A55B4C"/>
    <w:rsid w:val="00A56A89"/>
    <w:rsid w:val="00AA6372"/>
    <w:rsid w:val="00AC0EEC"/>
    <w:rsid w:val="00AD2141"/>
    <w:rsid w:val="00AD5366"/>
    <w:rsid w:val="00B12BE0"/>
    <w:rsid w:val="00B21E1E"/>
    <w:rsid w:val="00B22015"/>
    <w:rsid w:val="00B67EF2"/>
    <w:rsid w:val="00BA099C"/>
    <w:rsid w:val="00BA0C26"/>
    <w:rsid w:val="00BA4DD1"/>
    <w:rsid w:val="00BA5972"/>
    <w:rsid w:val="00BC0B86"/>
    <w:rsid w:val="00BD05BE"/>
    <w:rsid w:val="00C0040D"/>
    <w:rsid w:val="00C07064"/>
    <w:rsid w:val="00C225FC"/>
    <w:rsid w:val="00C471A2"/>
    <w:rsid w:val="00C571DA"/>
    <w:rsid w:val="00C6608E"/>
    <w:rsid w:val="00C73C97"/>
    <w:rsid w:val="00C835D0"/>
    <w:rsid w:val="00CA57A6"/>
    <w:rsid w:val="00CD460B"/>
    <w:rsid w:val="00CF3FEE"/>
    <w:rsid w:val="00D04C66"/>
    <w:rsid w:val="00D44701"/>
    <w:rsid w:val="00D633C9"/>
    <w:rsid w:val="00DA0B09"/>
    <w:rsid w:val="00DA1081"/>
    <w:rsid w:val="00DF7201"/>
    <w:rsid w:val="00E02ECC"/>
    <w:rsid w:val="00E2481A"/>
    <w:rsid w:val="00E52148"/>
    <w:rsid w:val="00E61ACE"/>
    <w:rsid w:val="00E91238"/>
    <w:rsid w:val="00EC568C"/>
    <w:rsid w:val="00EF39C5"/>
    <w:rsid w:val="00EF5852"/>
    <w:rsid w:val="00F17624"/>
    <w:rsid w:val="00F334A7"/>
    <w:rsid w:val="00F671C2"/>
    <w:rsid w:val="00FE34D0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4A701"/>
  <w15:chartTrackingRefBased/>
  <w15:docId w15:val="{3A0F799E-7AB5-4B75-B662-EDBF2D08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47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71A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63B5"/>
  </w:style>
  <w:style w:type="paragraph" w:styleId="a7">
    <w:name w:val="footer"/>
    <w:basedOn w:val="a"/>
    <w:link w:val="a8"/>
    <w:uiPriority w:val="99"/>
    <w:unhideWhenUsed/>
    <w:rsid w:val="0053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63B5"/>
  </w:style>
  <w:style w:type="paragraph" w:styleId="a9">
    <w:name w:val="Body Text"/>
    <w:basedOn w:val="a"/>
    <w:link w:val="aa"/>
    <w:unhideWhenUsed/>
    <w:rsid w:val="00403F8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403F8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1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Ольга Григорьевна</dc:creator>
  <cp:keywords/>
  <dc:description/>
  <cp:lastModifiedBy>Троценко Наталья Александровна</cp:lastModifiedBy>
  <cp:revision>3</cp:revision>
  <cp:lastPrinted>2019-12-23T06:09:00Z</cp:lastPrinted>
  <dcterms:created xsi:type="dcterms:W3CDTF">2021-04-28T05:01:00Z</dcterms:created>
  <dcterms:modified xsi:type="dcterms:W3CDTF">2021-04-28T05:02:00Z</dcterms:modified>
</cp:coreProperties>
</file>